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C524AD" w:rsidRPr="00C524AD" w:rsidTr="00C524AD">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C524AD" w:rsidRPr="00C524AD" w:rsidRDefault="00C524AD" w:rsidP="00C524AD">
            <w:pPr>
              <w:spacing w:after="0" w:line="240" w:lineRule="auto"/>
              <w:jc w:val="center"/>
              <w:rPr>
                <w:rFonts w:ascii="Times New Roman" w:eastAsia="Times New Roman" w:hAnsi="Times New Roman" w:cs="Times New Roman"/>
                <w:b/>
                <w:bCs/>
                <w:color w:val="555555"/>
                <w:sz w:val="24"/>
                <w:szCs w:val="24"/>
                <w:lang w:eastAsia="ru-RU"/>
              </w:rPr>
            </w:pPr>
            <w:r w:rsidRPr="00C524AD">
              <w:rPr>
                <w:rFonts w:ascii="Times New Roman" w:eastAsia="Times New Roman" w:hAnsi="Times New Roman" w:cs="Times New Roman"/>
                <w:b/>
                <w:bCs/>
                <w:color w:val="555555"/>
                <w:sz w:val="24"/>
                <w:szCs w:val="24"/>
                <w:lang w:eastAsia="ru-RU"/>
              </w:rPr>
              <w:t>ДЕЛО</w:t>
            </w:r>
          </w:p>
        </w:tc>
      </w:tr>
      <w:tr w:rsidR="00C524AD" w:rsidRPr="00C524AD" w:rsidTr="00C524AD">
        <w:tc>
          <w:tcPr>
            <w:tcW w:w="0" w:type="auto"/>
            <w:vAlign w:val="center"/>
            <w:hideMark/>
          </w:tcPr>
          <w:p w:rsidR="00C524AD" w:rsidRPr="00C524AD" w:rsidRDefault="00C524AD" w:rsidP="00C524AD">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C524AD" w:rsidRPr="00C524AD" w:rsidRDefault="00C524AD" w:rsidP="00C524AD">
            <w:pPr>
              <w:spacing w:after="0" w:line="240" w:lineRule="auto"/>
              <w:rPr>
                <w:rFonts w:ascii="Times New Roman" w:eastAsia="Times New Roman" w:hAnsi="Times New Roman" w:cs="Times New Roman"/>
                <w:sz w:val="20"/>
                <w:szCs w:val="20"/>
                <w:lang w:eastAsia="ru-RU"/>
              </w:rPr>
            </w:pPr>
          </w:p>
        </w:tc>
      </w:tr>
      <w:tr w:rsidR="00C524AD" w:rsidRPr="00C524AD" w:rsidTr="00C524A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524AD" w:rsidRPr="00C524AD" w:rsidRDefault="00C524AD" w:rsidP="00C524AD">
            <w:pPr>
              <w:spacing w:after="0" w:line="240" w:lineRule="auto"/>
              <w:rPr>
                <w:rFonts w:ascii="Times New Roman" w:eastAsia="Times New Roman" w:hAnsi="Times New Roman" w:cs="Times New Roman"/>
                <w:b/>
                <w:bCs/>
                <w:color w:val="555555"/>
                <w:sz w:val="24"/>
                <w:szCs w:val="24"/>
                <w:lang w:eastAsia="ru-RU"/>
              </w:rPr>
            </w:pPr>
            <w:r w:rsidRPr="00C524AD">
              <w:rPr>
                <w:rFonts w:ascii="Times New Roman" w:eastAsia="Times New Roman" w:hAnsi="Times New Roman" w:cs="Times New Roman"/>
                <w:b/>
                <w:bCs/>
                <w:color w:val="555555"/>
                <w:sz w:val="24"/>
                <w:szCs w:val="24"/>
                <w:lang w:eastAsia="ru-RU"/>
              </w:rPr>
              <w:t> </w:t>
            </w:r>
            <w:hyperlink r:id="rId4" w:history="1">
              <w:r w:rsidRPr="00C524AD">
                <w:rPr>
                  <w:rFonts w:ascii="Tahoma" w:eastAsia="Times New Roman" w:hAnsi="Tahoma" w:cs="Tahoma"/>
                  <w:color w:val="005AA4"/>
                  <w:sz w:val="18"/>
                  <w:szCs w:val="18"/>
                  <w:u w:val="single"/>
                  <w:lang w:eastAsia="ru-RU"/>
                </w:rPr>
                <w:t>Справка по делу</w:t>
              </w:r>
            </w:hyperlink>
          </w:p>
        </w:tc>
      </w:tr>
      <w:tr w:rsidR="00C524AD" w:rsidRPr="00C524AD" w:rsidTr="00C524A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C524AD" w:rsidRPr="00C524AD" w:rsidRDefault="00C524AD" w:rsidP="00C524AD">
            <w:pPr>
              <w:spacing w:after="0" w:line="240" w:lineRule="auto"/>
              <w:rPr>
                <w:rFonts w:ascii="Times New Roman" w:eastAsia="Times New Roman" w:hAnsi="Times New Roman" w:cs="Times New Roman"/>
                <w:b/>
                <w:bCs/>
                <w:color w:val="555555"/>
                <w:sz w:val="24"/>
                <w:szCs w:val="24"/>
                <w:lang w:eastAsia="ru-RU"/>
              </w:rPr>
            </w:pPr>
            <w:r w:rsidRPr="00C524AD">
              <w:rPr>
                <w:rFonts w:ascii="Times New Roman" w:eastAsia="Times New Roman" w:hAnsi="Times New Roman" w:cs="Times New Roman"/>
                <w:b/>
                <w:bCs/>
                <w:color w:val="555555"/>
                <w:sz w:val="24"/>
                <w:szCs w:val="24"/>
                <w:lang w:eastAsia="ru-RU"/>
              </w:rPr>
              <w:t> </w:t>
            </w:r>
            <w:hyperlink r:id="rId5" w:history="1">
              <w:r w:rsidRPr="00C524AD">
                <w:rPr>
                  <w:rFonts w:ascii="Tahoma" w:eastAsia="Times New Roman" w:hAnsi="Tahoma" w:cs="Tahoma"/>
                  <w:color w:val="005AA4"/>
                  <w:sz w:val="18"/>
                  <w:szCs w:val="18"/>
                  <w:u w:val="single"/>
                  <w:lang w:eastAsia="ru-RU"/>
                </w:rPr>
                <w:t>Решение</w:t>
              </w:r>
            </w:hyperlink>
          </w:p>
        </w:tc>
      </w:tr>
      <w:tr w:rsidR="00C524AD" w:rsidRPr="00C524AD" w:rsidTr="00C524AD">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before="48" w:after="48" w:line="240" w:lineRule="auto"/>
              <w:ind w:left="48" w:right="48"/>
              <w:outlineLvl w:val="1"/>
              <w:rPr>
                <w:rFonts w:ascii="inherit" w:eastAsia="Times New Roman" w:hAnsi="inherit" w:cs="Times New Roman"/>
                <w:b/>
                <w:bCs/>
                <w:color w:val="2A5D87"/>
                <w:sz w:val="48"/>
                <w:szCs w:val="48"/>
                <w:lang w:eastAsia="ru-RU"/>
              </w:rPr>
            </w:pPr>
            <w:r w:rsidRPr="00C524AD">
              <w:rPr>
                <w:rFonts w:ascii="inherit" w:eastAsia="Times New Roman" w:hAnsi="inherit" w:cs="Times New Roman"/>
                <w:b/>
                <w:bCs/>
                <w:color w:val="2A5D87"/>
                <w:sz w:val="48"/>
                <w:szCs w:val="48"/>
                <w:lang w:eastAsia="ru-RU"/>
              </w:rPr>
              <w:t>Основные сведения</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15.01.2014</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15.01.2014</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Прочие исковые дела</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proofErr w:type="spellStart"/>
            <w:r w:rsidRPr="00C524AD">
              <w:rPr>
                <w:rFonts w:ascii="Times New Roman" w:eastAsia="Times New Roman" w:hAnsi="Times New Roman" w:cs="Times New Roman"/>
                <w:color w:val="555555"/>
                <w:sz w:val="24"/>
                <w:szCs w:val="24"/>
                <w:lang w:eastAsia="ru-RU"/>
              </w:rPr>
              <w:t>Калинцева</w:t>
            </w:r>
            <w:proofErr w:type="spellEnd"/>
            <w:r w:rsidRPr="00C524AD">
              <w:rPr>
                <w:rFonts w:ascii="Times New Roman" w:eastAsia="Times New Roman" w:hAnsi="Times New Roman" w:cs="Times New Roman"/>
                <w:color w:val="555555"/>
                <w:sz w:val="24"/>
                <w:szCs w:val="24"/>
                <w:lang w:eastAsia="ru-RU"/>
              </w:rPr>
              <w:t xml:space="preserve"> </w:t>
            </w:r>
            <w:proofErr w:type="spellStart"/>
            <w:r w:rsidRPr="00C524AD">
              <w:rPr>
                <w:rFonts w:ascii="Times New Roman" w:eastAsia="Times New Roman" w:hAnsi="Times New Roman" w:cs="Times New Roman"/>
                <w:color w:val="555555"/>
                <w:sz w:val="24"/>
                <w:szCs w:val="24"/>
                <w:lang w:eastAsia="ru-RU"/>
              </w:rPr>
              <w:t>Альфия</w:t>
            </w:r>
            <w:proofErr w:type="spellEnd"/>
            <w:r w:rsidRPr="00C524AD">
              <w:rPr>
                <w:rFonts w:ascii="Times New Roman" w:eastAsia="Times New Roman" w:hAnsi="Times New Roman" w:cs="Times New Roman"/>
                <w:color w:val="555555"/>
                <w:sz w:val="24"/>
                <w:szCs w:val="24"/>
                <w:lang w:eastAsia="ru-RU"/>
              </w:rPr>
              <w:t xml:space="preserve"> </w:t>
            </w:r>
            <w:proofErr w:type="spellStart"/>
            <w:r w:rsidRPr="00C524AD">
              <w:rPr>
                <w:rFonts w:ascii="Times New Roman" w:eastAsia="Times New Roman" w:hAnsi="Times New Roman" w:cs="Times New Roman"/>
                <w:color w:val="555555"/>
                <w:sz w:val="24"/>
                <w:szCs w:val="24"/>
                <w:lang w:eastAsia="ru-RU"/>
              </w:rPr>
              <w:t>Хафизовна</w:t>
            </w:r>
            <w:proofErr w:type="spellEnd"/>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13.03.2014</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Иск (заявление, жалоба) УДОВЛЕТВОРЕН</w:t>
            </w:r>
          </w:p>
        </w:tc>
      </w:tr>
      <w:tr w:rsidR="00C524AD" w:rsidRPr="00C524AD" w:rsidTr="00C524A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C524AD" w:rsidRPr="00C524AD" w:rsidRDefault="00C524AD" w:rsidP="00C524AD">
            <w:pPr>
              <w:spacing w:after="0" w:line="240" w:lineRule="auto"/>
              <w:rPr>
                <w:rFonts w:ascii="Times New Roman" w:eastAsia="Times New Roman" w:hAnsi="Times New Roman" w:cs="Times New Roman"/>
                <w:color w:val="555555"/>
                <w:sz w:val="24"/>
                <w:szCs w:val="24"/>
                <w:lang w:eastAsia="ru-RU"/>
              </w:rPr>
            </w:pPr>
            <w:r w:rsidRPr="00C524AD">
              <w:rPr>
                <w:rFonts w:ascii="Times New Roman" w:eastAsia="Times New Roman" w:hAnsi="Times New Roman" w:cs="Times New Roman"/>
                <w:color w:val="555555"/>
                <w:sz w:val="24"/>
                <w:szCs w:val="24"/>
                <w:lang w:eastAsia="ru-RU"/>
              </w:rPr>
              <w:t>07.05.2014</w:t>
            </w:r>
          </w:p>
        </w:tc>
      </w:tr>
    </w:tbl>
    <w:p w:rsidR="00EA0C64" w:rsidRDefault="00EA0C64"/>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b/>
          <w:bCs/>
          <w:color w:val="000000"/>
          <w:sz w:val="17"/>
          <w:szCs w:val="17"/>
          <w:lang w:eastAsia="ru-RU"/>
        </w:rPr>
        <w:t>Р Е Ш Е Н И Е</w:t>
      </w:r>
    </w:p>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b/>
          <w:bCs/>
          <w:color w:val="000000"/>
          <w:sz w:val="17"/>
          <w:szCs w:val="17"/>
          <w:lang w:eastAsia="ru-RU"/>
        </w:rPr>
        <w:t>Именем Российской Федерации</w:t>
      </w:r>
    </w:p>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п. Володарский 13 марта 2014 г.</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Володарский районный суд Астраханской области в составе:</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председательствующего судьи </w:t>
      </w:r>
      <w:proofErr w:type="spellStart"/>
      <w:r w:rsidRPr="00C524AD">
        <w:rPr>
          <w:rFonts w:ascii="Arial" w:eastAsia="Times New Roman" w:hAnsi="Arial" w:cs="Arial"/>
          <w:color w:val="000000"/>
          <w:sz w:val="17"/>
          <w:szCs w:val="17"/>
          <w:lang w:eastAsia="ru-RU"/>
        </w:rPr>
        <w:t>Калинцевой</w:t>
      </w:r>
      <w:proofErr w:type="spellEnd"/>
      <w:r w:rsidRPr="00C524AD">
        <w:rPr>
          <w:rFonts w:ascii="Arial" w:eastAsia="Times New Roman" w:hAnsi="Arial" w:cs="Arial"/>
          <w:color w:val="000000"/>
          <w:sz w:val="17"/>
          <w:szCs w:val="17"/>
          <w:lang w:eastAsia="ru-RU"/>
        </w:rPr>
        <w:t xml:space="preserve"> А.Х.</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при секретаре Сидоровой О.Г.</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к администрации Муниципального образования «Поселок Володарский» о предоставлении жилого помещения,</w:t>
      </w:r>
    </w:p>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УСТАНОВИЛ:</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Прокурор Володарского района Астраханской области обратился в суд с иском в защиту интересов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к администрации Муниципального образования (далее по тексту МО) «Поселок Володарский» о предоставлении жилого помещения. В обоснование исковых требований истец указал, что прокуратурой района проведена проверка в связи с обращением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по вопросу предоставления ей жилого помещения как инвалиду. В ходе проверки установлено, что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ДД.ММ.ГГГГ г.р., зарегистрирована по адресу: &lt;адрес&gt; данное жилое помещение является непригодным для проживания. Фактически проживает по адресу: &lt;адрес&gt;. В соответствии со справкой серии № от ДД.ММ.ГГГГ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является инвалидом второй группы по общему заболеванию. Кроме того, согласно сведениям, предоставленным ГБУЗ АО «Володарская ЦРБ»,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ДД.ММ.ГГГГ года рождения, состоит на диспансерном учете у &lt;данные изъяты&gt; с диагнозом: «&lt;данные изъяты&gt;» (код по МКБ - &lt;данные изъяты&gt;) и имеет право на получение дополнительной жилой площади. У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имеется тяжелая форма хронического заболевания, указанного в пункте 3 Перечня тяжелых форм хронических заболеваний, утвержденного Постановлением Правительства Российской Федерации от 16 июня 2006 г. N 378, при котором невозможно его совместное проживание в одной квартире с другими гражданами. В соответствии с пунктом 2 Перечня заболеваний, дающих лицам, страдающим ими, право на дополнительную жилую площадь, утвержденного Постановлением Правительства Российской Федерации от 21 декабря 2004 г. N 817,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имеет право на дополнительную жилую площадь. Кроме того, с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совместно проживают ее дочь- ФИО</w:t>
      </w:r>
      <w:proofErr w:type="gramStart"/>
      <w:r w:rsidRPr="00C524AD">
        <w:rPr>
          <w:rFonts w:ascii="Arial" w:eastAsia="Times New Roman" w:hAnsi="Arial" w:cs="Arial"/>
          <w:color w:val="000000"/>
          <w:sz w:val="17"/>
          <w:szCs w:val="17"/>
          <w:lang w:eastAsia="ru-RU"/>
        </w:rPr>
        <w:t>10.,</w:t>
      </w:r>
      <w:proofErr w:type="gramEnd"/>
      <w:r w:rsidRPr="00C524AD">
        <w:rPr>
          <w:rFonts w:ascii="Arial" w:eastAsia="Times New Roman" w:hAnsi="Arial" w:cs="Arial"/>
          <w:color w:val="000000"/>
          <w:sz w:val="17"/>
          <w:szCs w:val="17"/>
          <w:lang w:eastAsia="ru-RU"/>
        </w:rPr>
        <w:t xml:space="preserve"> ДД.ММ.ГГГГ г.р., и сестра - ФИО2, ДД.ММ.ГГГГ г.р. Согласно сведениям ГБУЗ АО «ОКПБ» ФИО2, ДД.ММ.ГГГГ г.р. является инвалидом 2 группы по &lt;данные изъяты&gt; заболеванию с детства, состоит на диспансерном учете у &lt;данные изъяты&gt; с диагнозом: «&lt;данные изъяты&gt;» (код по МКБ -&lt;данные изъяты&gt;) и имеет право на получение дополнительной жилой площади. У ФИО2 имеется тяжелая форма хронического заболевания, указанного в пункте 3 Перечня тяжелых форм хронических заболеваний, утвержденного Постановлением Правительства Российской Федерации от 16 июня 2006 г. N 378, при котором невозможно его совместное проживание в одной квартире с другими гражданами. В соответствии с пунктом 2 Перечня заболеваний, дающих лицам, страдающим ими, право на дополнительную жилую площадь, утвержденного Постановлением </w:t>
      </w:r>
      <w:r w:rsidRPr="00C524AD">
        <w:rPr>
          <w:rFonts w:ascii="Arial" w:eastAsia="Times New Roman" w:hAnsi="Arial" w:cs="Arial"/>
          <w:color w:val="000000"/>
          <w:sz w:val="17"/>
          <w:szCs w:val="17"/>
          <w:lang w:eastAsia="ru-RU"/>
        </w:rPr>
        <w:lastRenderedPageBreak/>
        <w:t>Правительства Российской Федерации от 21 декабря 2004 г. N 817, ФИО2 имеет право на дополнительную жилую площадь. Постановлением главы МО «Поселок Володарский» от ДД.ММ.ГГГГ №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поставлена на учет, в качестве нуждающейся в жилом помещении на основании ст. 51 Жилищного кодекса Российской </w:t>
      </w:r>
      <w:proofErr w:type="spellStart"/>
      <w:r w:rsidRPr="00C524AD">
        <w:rPr>
          <w:rFonts w:ascii="Arial" w:eastAsia="Times New Roman" w:hAnsi="Arial" w:cs="Arial"/>
          <w:color w:val="000000"/>
          <w:sz w:val="17"/>
          <w:szCs w:val="17"/>
          <w:lang w:eastAsia="ru-RU"/>
        </w:rPr>
        <w:t>Федерации.При</w:t>
      </w:r>
      <w:proofErr w:type="spellEnd"/>
      <w:r w:rsidRPr="00C524AD">
        <w:rPr>
          <w:rFonts w:ascii="Arial" w:eastAsia="Times New Roman" w:hAnsi="Arial" w:cs="Arial"/>
          <w:color w:val="000000"/>
          <w:sz w:val="17"/>
          <w:szCs w:val="17"/>
          <w:lang w:eastAsia="ru-RU"/>
        </w:rPr>
        <w:t xml:space="preserve"> наличии указанного заболевания она имеет право на внеочередное предоставление жилого помещения. Истец просит обязать администрацию МО «Володарский район» обеспечить </w:t>
      </w:r>
      <w:proofErr w:type="spellStart"/>
      <w:r w:rsidRPr="00C524AD">
        <w:rPr>
          <w:rFonts w:ascii="Arial" w:eastAsia="Times New Roman" w:hAnsi="Arial" w:cs="Arial"/>
          <w:color w:val="000000"/>
          <w:sz w:val="17"/>
          <w:szCs w:val="17"/>
          <w:lang w:eastAsia="ru-RU"/>
        </w:rPr>
        <w:t>Баждвкову</w:t>
      </w:r>
      <w:proofErr w:type="spellEnd"/>
      <w:r w:rsidRPr="00C524AD">
        <w:rPr>
          <w:rFonts w:ascii="Arial" w:eastAsia="Times New Roman" w:hAnsi="Arial" w:cs="Arial"/>
          <w:color w:val="000000"/>
          <w:sz w:val="17"/>
          <w:szCs w:val="17"/>
          <w:lang w:eastAsia="ru-RU"/>
        </w:rPr>
        <w:t xml:space="preserve"> </w:t>
      </w:r>
      <w:proofErr w:type="gramStart"/>
      <w:r w:rsidRPr="00C524AD">
        <w:rPr>
          <w:rFonts w:ascii="Arial" w:eastAsia="Times New Roman" w:hAnsi="Arial" w:cs="Arial"/>
          <w:color w:val="000000"/>
          <w:sz w:val="17"/>
          <w:szCs w:val="17"/>
          <w:lang w:eastAsia="ru-RU"/>
        </w:rPr>
        <w:t>Н.М.,ДД.ММ.ГГГГ</w:t>
      </w:r>
      <w:proofErr w:type="gramEnd"/>
      <w:r w:rsidRPr="00C524AD">
        <w:rPr>
          <w:rFonts w:ascii="Arial" w:eastAsia="Times New Roman" w:hAnsi="Arial" w:cs="Arial"/>
          <w:color w:val="000000"/>
          <w:sz w:val="17"/>
          <w:szCs w:val="17"/>
          <w:lang w:eastAsia="ru-RU"/>
        </w:rPr>
        <w:t> г.р., ФИО2 во внеочередном порядке жилым помещением по договору социального найма не ниже установленных социальных норм в пределах территории МО «Поселок Володарский».</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ходе рассмотрения дела по существу исковые требования прокурором были уточнены, прокурор просит обязать администрацию МО «Поселок Володарский» предоставить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ДД.ММ.ГГГГ г.р. во внеочередном порядке благоустроенное жилое помещение по договору социального найма по установленным социальным нормам в пределах территории МО «Поселок Володарский» Астраханской области с учетом права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на дополнительную площадь.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Определением суда от ДД.ММ.ГГГГ прекращено производство по делу в части </w:t>
      </w:r>
      <w:proofErr w:type="spellStart"/>
      <w:r w:rsidRPr="00C524AD">
        <w:rPr>
          <w:rFonts w:ascii="Arial" w:eastAsia="Times New Roman" w:hAnsi="Arial" w:cs="Arial"/>
          <w:color w:val="000000"/>
          <w:sz w:val="17"/>
          <w:szCs w:val="17"/>
          <w:lang w:eastAsia="ru-RU"/>
        </w:rPr>
        <w:t>обязания</w:t>
      </w:r>
      <w:proofErr w:type="spellEnd"/>
      <w:r w:rsidRPr="00C524AD">
        <w:rPr>
          <w:rFonts w:ascii="Arial" w:eastAsia="Times New Roman" w:hAnsi="Arial" w:cs="Arial"/>
          <w:color w:val="000000"/>
          <w:sz w:val="17"/>
          <w:szCs w:val="17"/>
          <w:lang w:eastAsia="ru-RU"/>
        </w:rPr>
        <w:t xml:space="preserve"> администрации МО «Поселок Володарский» обеспечения жильем ФИО2 во внеочередном порядке жилым помещением по договору социального найма не ниже установленных социальных норм в пределах территории МО «Поселок Володарский».</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В судебном заседании помощник прокурора Володарского района Астраханской области </w:t>
      </w:r>
      <w:proofErr w:type="spellStart"/>
      <w:r w:rsidRPr="00C524AD">
        <w:rPr>
          <w:rFonts w:ascii="Arial" w:eastAsia="Times New Roman" w:hAnsi="Arial" w:cs="Arial"/>
          <w:color w:val="000000"/>
          <w:sz w:val="17"/>
          <w:szCs w:val="17"/>
          <w:lang w:eastAsia="ru-RU"/>
        </w:rPr>
        <w:t>Онянова</w:t>
      </w:r>
      <w:proofErr w:type="spellEnd"/>
      <w:r w:rsidRPr="00C524AD">
        <w:rPr>
          <w:rFonts w:ascii="Arial" w:eastAsia="Times New Roman" w:hAnsi="Arial" w:cs="Arial"/>
          <w:color w:val="000000"/>
          <w:sz w:val="17"/>
          <w:szCs w:val="17"/>
          <w:lang w:eastAsia="ru-RU"/>
        </w:rPr>
        <w:t xml:space="preserve"> Т.Д. исковые требования с учетом уточнений поддержала, просила обязать ответчика предоставить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ДД.ММ.ГГГГ г.р. во внеочередном порядке благоустроенное жилое помещение по договору социального найма по установленным социальным нормам в пределах территории МО «Поселок Володарский» Астраханской области с учетом права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на дополнительную площадь.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исковые требования прокурора поддержала, просила требования прокурора удовлетворить.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Представитель ответчика администрации МО «Поселок Володарский» исковые требования прокурора Володарского района не признал, просил в их удовлетворении отказать по основаниям, изложенным в отзыве.</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Суд, выслушав доводы явившихся сторон, исследовав материалы гражданского дела, приходит к выводу об удовлетворении исковых требований по следующим основаниям.</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соответствии со ст. 40 Конституции РФ каждый имеет право на жилище. Никто не может быть произвольно лишен жилища. Органы государственной власти и органы местного самоуправления создают условия для осуществления права на жилище.</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соответствии со ст. 49 Жилищного Кодекса Российской Федерации малоимущим гражданам, признанным нуждающимися в жилых помещениях, жилые помещения предоставляются в муниципальном жилищном фонде по договорам социального найма.</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Согласно п. 4 ч. 1 ст. 51 Жилищного Кодекса Российской Федерации гражданами, нуждающимися в жилых помещениях, предоставляемых по договорам социального найма, признаются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Согласно ч. 2 ст. 57 Жилищного Кодекса Российской Федерации вне очереди жилые помещения по договорам социального найма предоставляются гражданам, страдающим тяжелыми формами хронических заболеваний, указанных в предусмотренном пунктом 4 части 1 ст. 51 настоящего Кодекса перечне.</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соответствии с ч. 5 ст. 57 Жилищного Кодекса Российской Федерации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соответствии со статьей 17 Федерального Закона от 24 ноября 1995 года N 181-ФЗ "О социальной защите инвалидов в Российской Федерации" 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 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 Инвалидам может быть предоставлено жилое помещение по договору социального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уполномоченным Правительством Российской Федерации федеральным органом исполнительной власти.</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lastRenderedPageBreak/>
        <w:t xml:space="preserve">Постановлением Правительства Российской Федерации N 378 от 16.06.2006 утвержден Перечень тяжелых форм хронических заболеваний, при которых невозможно совместное проживание граждан в одной квартире. Как следует из вышеназванного Перечня к тяжелым формам хронических заболеваний, при которых невозможно совместное проживание граждан в одной квартире, относят в </w:t>
      </w:r>
      <w:proofErr w:type="spellStart"/>
      <w:r w:rsidRPr="00C524AD">
        <w:rPr>
          <w:rFonts w:ascii="Arial" w:eastAsia="Times New Roman" w:hAnsi="Arial" w:cs="Arial"/>
          <w:color w:val="000000"/>
          <w:sz w:val="17"/>
          <w:szCs w:val="17"/>
          <w:lang w:eastAsia="ru-RU"/>
        </w:rPr>
        <w:t>т.ч</w:t>
      </w:r>
      <w:proofErr w:type="spellEnd"/>
      <w:r w:rsidRPr="00C524AD">
        <w:rPr>
          <w:rFonts w:ascii="Arial" w:eastAsia="Times New Roman" w:hAnsi="Arial" w:cs="Arial"/>
          <w:color w:val="000000"/>
          <w:sz w:val="17"/>
          <w:szCs w:val="17"/>
          <w:lang w:eastAsia="ru-RU"/>
        </w:rPr>
        <w:t>. хронические и затяжные психические расстройства с тяжелыми стойкими или часто обостряющимися болезненными проявлениями, с кодом заболеваний по Международной статистической классификации болезней и проблем, связанных со здоровьем: F00 - F99.</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В соответствии со ст. 14 ФЗ РФ № 131-ФЗ от 06.10.2003г. «Об общих принципах организации местного самоуправления в Российской Федерации», вопросы обеспечения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Согласно Уставу МО «Поселок Володарский» к вопросам местного значения относится, в </w:t>
      </w:r>
      <w:proofErr w:type="spellStart"/>
      <w:r w:rsidRPr="00C524AD">
        <w:rPr>
          <w:rFonts w:ascii="Arial" w:eastAsia="Times New Roman" w:hAnsi="Arial" w:cs="Arial"/>
          <w:color w:val="000000"/>
          <w:sz w:val="17"/>
          <w:szCs w:val="17"/>
          <w:lang w:eastAsia="ru-RU"/>
        </w:rPr>
        <w:t>т.ч</w:t>
      </w:r>
      <w:proofErr w:type="spellEnd"/>
      <w:r w:rsidRPr="00C524AD">
        <w:rPr>
          <w:rFonts w:ascii="Arial" w:eastAsia="Times New Roman" w:hAnsi="Arial" w:cs="Arial"/>
          <w:color w:val="000000"/>
          <w:sz w:val="17"/>
          <w:szCs w:val="17"/>
          <w:lang w:eastAsia="ru-RU"/>
        </w:rPr>
        <w:t>. обеспечение малоимущих граждан, проживающих в МО «Поселок Володарский»,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На основании информации ФГУП «</w:t>
      </w:r>
      <w:proofErr w:type="spellStart"/>
      <w:r w:rsidRPr="00C524AD">
        <w:rPr>
          <w:rFonts w:ascii="Arial" w:eastAsia="Times New Roman" w:hAnsi="Arial" w:cs="Arial"/>
          <w:color w:val="000000"/>
          <w:sz w:val="17"/>
          <w:szCs w:val="17"/>
          <w:lang w:eastAsia="ru-RU"/>
        </w:rPr>
        <w:t>Ростехинвентаризация</w:t>
      </w:r>
      <w:proofErr w:type="spellEnd"/>
      <w:r w:rsidRPr="00C524AD">
        <w:rPr>
          <w:rFonts w:ascii="Arial" w:eastAsia="Times New Roman" w:hAnsi="Arial" w:cs="Arial"/>
          <w:color w:val="000000"/>
          <w:sz w:val="17"/>
          <w:szCs w:val="17"/>
          <w:lang w:eastAsia="ru-RU"/>
        </w:rPr>
        <w:t xml:space="preserve"> – Федеральное БТИ» Астраханский филиал </w:t>
      </w:r>
      <w:proofErr w:type="spellStart"/>
      <w:r w:rsidRPr="00C524AD">
        <w:rPr>
          <w:rFonts w:ascii="Arial" w:eastAsia="Times New Roman" w:hAnsi="Arial" w:cs="Arial"/>
          <w:color w:val="000000"/>
          <w:sz w:val="17"/>
          <w:szCs w:val="17"/>
          <w:lang w:eastAsia="ru-RU"/>
        </w:rPr>
        <w:t>Володарское</w:t>
      </w:r>
      <w:proofErr w:type="spellEnd"/>
      <w:r w:rsidRPr="00C524AD">
        <w:rPr>
          <w:rFonts w:ascii="Arial" w:eastAsia="Times New Roman" w:hAnsi="Arial" w:cs="Arial"/>
          <w:color w:val="000000"/>
          <w:sz w:val="17"/>
          <w:szCs w:val="17"/>
          <w:lang w:eastAsia="ru-RU"/>
        </w:rPr>
        <w:t xml:space="preserve"> отделение № от ДД.ММ.ГГГГ г., судом установлено, что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на основании свидетельства о праве </w:t>
      </w:r>
      <w:proofErr w:type="gramStart"/>
      <w:r w:rsidRPr="00C524AD">
        <w:rPr>
          <w:rFonts w:ascii="Arial" w:eastAsia="Times New Roman" w:hAnsi="Arial" w:cs="Arial"/>
          <w:color w:val="000000"/>
          <w:sz w:val="17"/>
          <w:szCs w:val="17"/>
          <w:lang w:eastAsia="ru-RU"/>
        </w:rPr>
        <w:t>на наследству</w:t>
      </w:r>
      <w:proofErr w:type="gramEnd"/>
      <w:r w:rsidRPr="00C524AD">
        <w:rPr>
          <w:rFonts w:ascii="Arial" w:eastAsia="Times New Roman" w:hAnsi="Arial" w:cs="Arial"/>
          <w:color w:val="000000"/>
          <w:sz w:val="17"/>
          <w:szCs w:val="17"/>
          <w:lang w:eastAsia="ru-RU"/>
        </w:rPr>
        <w:t xml:space="preserve"> по закону № от ДД.ММ.ГГГГ является собственником &lt;данные изъяты&gt; доли жилого дома, расположенного по адресу &lt;адрес&gt;, где и зарегистрирована, однако фактически по данному адресу не проживает.</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Согласно акту № от ДД.ММ.ГГГГ межведомственной комиссии, назначенной Постановлением Главы администрации МО «Володарский район» № от ДД.ММ.ГГГГ года, по результатам обследования помещения по адресу: &lt;адрес&gt;, а также заключения № от ДД.ММ.ГГГГ межведомственной комиссии жилое помещение по адресу: &lt;адрес&gt; признано непригодным для проживания в связи с физическим износом в процессе его эксплуатации.</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Согласно справки администрации МО «Поселок Володарский» № от ДД.ММ.ГГГГ г.,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имеет в составе семьи сестру - ФИО2, дочь – ФИО6</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Фактически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проживает по адресу: &lt;адрес&gt; по договору аренды жилого помещения № от </w:t>
      </w:r>
      <w:proofErr w:type="gramStart"/>
      <w:r w:rsidRPr="00C524AD">
        <w:rPr>
          <w:rFonts w:ascii="Arial" w:eastAsia="Times New Roman" w:hAnsi="Arial" w:cs="Arial"/>
          <w:color w:val="000000"/>
          <w:sz w:val="17"/>
          <w:szCs w:val="17"/>
          <w:lang w:eastAsia="ru-RU"/>
        </w:rPr>
        <w:t>ДД.ММ.ГГГГ.,</w:t>
      </w:r>
      <w:proofErr w:type="gramEnd"/>
      <w:r w:rsidRPr="00C524AD">
        <w:rPr>
          <w:rFonts w:ascii="Arial" w:eastAsia="Times New Roman" w:hAnsi="Arial" w:cs="Arial"/>
          <w:color w:val="000000"/>
          <w:sz w:val="17"/>
          <w:szCs w:val="17"/>
          <w:lang w:eastAsia="ru-RU"/>
        </w:rPr>
        <w:t xml:space="preserve"> заключенного ею с УМП «Лотос».</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Постановлением Администрации МО «Поселок Володарский» № от ДД.ММ.ГГГГ.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принята на учет в качестве нуждающейся в жилом помещении.</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Согласно сведениям Администрации МО «Поселок Володарский» исх. № от ДД.ММ.ГГГГ.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состоит на учете в качестве нуждающейся в жилом помещении, номер ее очередности на ДД.ММ.ГГГГ – №; номер в льготной очереди –№.</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По данным администрации МО «Володарский район» (исх.№ от ДД.ММ.ГГГГ.)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социальная выплата на строительство (приобретение) жилого помещения в рамках федеральной целевой программы «Социальное развитие села до 2013 г» не выделялась.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является инвалидом 2 группы по общему заболеванию. Согласно справкам МУЗ "Володарская ЦРБ" № от </w:t>
      </w:r>
      <w:proofErr w:type="gramStart"/>
      <w:r w:rsidRPr="00C524AD">
        <w:rPr>
          <w:rFonts w:ascii="Arial" w:eastAsia="Times New Roman" w:hAnsi="Arial" w:cs="Arial"/>
          <w:color w:val="000000"/>
          <w:sz w:val="17"/>
          <w:szCs w:val="17"/>
          <w:lang w:eastAsia="ru-RU"/>
        </w:rPr>
        <w:t>ДД.ММ.ГГГГ.,</w:t>
      </w:r>
      <w:proofErr w:type="gramEnd"/>
      <w:r w:rsidRPr="00C524AD">
        <w:rPr>
          <w:rFonts w:ascii="Arial" w:eastAsia="Times New Roman" w:hAnsi="Arial" w:cs="Arial"/>
          <w:color w:val="000000"/>
          <w:sz w:val="17"/>
          <w:szCs w:val="17"/>
          <w:lang w:eastAsia="ru-RU"/>
        </w:rPr>
        <w:t xml:space="preserve"> последняя состоит на диспансерном учете у &lt;данные изъяты&gt; с ДД.ММ.ГГГГ. с диагнозом «&lt;данные изъяты&gt;». Данное заболевание входит в Перечень тяжелых форм хронических заболеваний, при которых невозможно совместное проживание граждан в одной квартире, утвержденный Постановлением Правительства РФ N 378 от 16 июня 2006г. Постановлением Правительства Российской Федерации N 817 от 21.12.2004 утвержден Перечень заболеваний, дающий инвалидам, страдающим ими, право на дополнительную жилую площадь, где в пункте 2 указаны психические заболевания, требующие обязательного диспансерного наблюдения. На основании справки, выданной ДД.ММ.ГГГГ № установлено, что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имеет право на дополнительную жилую площадь.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Таким образом, учитывая, что </w:t>
      </w:r>
      <w:proofErr w:type="spellStart"/>
      <w:r w:rsidRPr="00C524AD">
        <w:rPr>
          <w:rFonts w:ascii="Arial" w:eastAsia="Times New Roman" w:hAnsi="Arial" w:cs="Arial"/>
          <w:color w:val="000000"/>
          <w:sz w:val="17"/>
          <w:szCs w:val="17"/>
          <w:lang w:eastAsia="ru-RU"/>
        </w:rPr>
        <w:t>Баждыкова</w:t>
      </w:r>
      <w:proofErr w:type="spellEnd"/>
      <w:r w:rsidRPr="00C524AD">
        <w:rPr>
          <w:rFonts w:ascii="Arial" w:eastAsia="Times New Roman" w:hAnsi="Arial" w:cs="Arial"/>
          <w:color w:val="000000"/>
          <w:sz w:val="17"/>
          <w:szCs w:val="17"/>
          <w:lang w:eastAsia="ru-RU"/>
        </w:rPr>
        <w:t xml:space="preserve"> Н.М. страдает заболеванием, дающим право на внеочередное представление жилых помещений по договорам социального найма; она состоит на учете в качестве нуждающейся в жилом помещении, решение о постановке последней на указанный учет принято Администрацией МО «Поселок Володарский», суд приходит к выводу о возложении на Администрацию МО «Поселок Володарский» обязанности по внеочередному предоставлению благоустроенного жилого помещения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с учетом права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на дополнительную площадь.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На основании изложенного и руководствуясь ст.ст.194-199 ГПК РФ, суд</w:t>
      </w:r>
    </w:p>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Р Е Ш И </w:t>
      </w:r>
      <w:proofErr w:type="gramStart"/>
      <w:r w:rsidRPr="00C524AD">
        <w:rPr>
          <w:rFonts w:ascii="Arial" w:eastAsia="Times New Roman" w:hAnsi="Arial" w:cs="Arial"/>
          <w:color w:val="000000"/>
          <w:sz w:val="17"/>
          <w:szCs w:val="17"/>
          <w:lang w:eastAsia="ru-RU"/>
        </w:rPr>
        <w:t>Л :</w:t>
      </w:r>
      <w:proofErr w:type="gramEnd"/>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Исковые требования прокурора Володарского района Астраханской области, в защиту интересов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к Администрации МО «Поселок Володарский» о понуждении к обеспечению жильем - удовлетворить.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lastRenderedPageBreak/>
        <w:t>Обязать Администрацию МО «Поселок Володарский» предоставить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во внеочередном порядке благоустроенное жилое помещение по договору социального найма по установленным социальным нормам в пределах территории МО «Поселок Володарский» Астраханской области с учетом права </w:t>
      </w:r>
      <w:proofErr w:type="spellStart"/>
      <w:r w:rsidRPr="00C524AD">
        <w:rPr>
          <w:rFonts w:ascii="Arial" w:eastAsia="Times New Roman" w:hAnsi="Arial" w:cs="Arial"/>
          <w:color w:val="000000"/>
          <w:sz w:val="17"/>
          <w:szCs w:val="17"/>
          <w:lang w:eastAsia="ru-RU"/>
        </w:rPr>
        <w:t>Баждыковой</w:t>
      </w:r>
      <w:proofErr w:type="spellEnd"/>
      <w:r w:rsidRPr="00C524AD">
        <w:rPr>
          <w:rFonts w:ascii="Arial" w:eastAsia="Times New Roman" w:hAnsi="Arial" w:cs="Arial"/>
          <w:color w:val="000000"/>
          <w:sz w:val="17"/>
          <w:szCs w:val="17"/>
          <w:lang w:eastAsia="ru-RU"/>
        </w:rPr>
        <w:t xml:space="preserve"> Н.М. на дополнительную площадь.</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Решение может быть обжаловано в Астраханский областной суд в течение 1 месяца со дня принятия судом решения в окончательной форме.</w:t>
      </w:r>
    </w:p>
    <w:p w:rsidR="00C524AD" w:rsidRPr="00C524AD" w:rsidRDefault="00C524AD" w:rsidP="00C524AD">
      <w:pPr>
        <w:shd w:val="clear" w:color="auto" w:fill="FFFFFF"/>
        <w:spacing w:after="0" w:line="252" w:lineRule="atLeast"/>
        <w:ind w:firstLine="720"/>
        <w:jc w:val="both"/>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Решение в окончательной форме изготовлено 17 марта 2014 г.</w:t>
      </w:r>
    </w:p>
    <w:p w:rsidR="00C524AD" w:rsidRPr="00C524AD" w:rsidRDefault="00C524AD" w:rsidP="00C524AD">
      <w:pPr>
        <w:shd w:val="clear" w:color="auto" w:fill="FFFFFF"/>
        <w:spacing w:after="0" w:line="252" w:lineRule="atLeast"/>
        <w:ind w:firstLine="720"/>
        <w:jc w:val="center"/>
        <w:rPr>
          <w:rFonts w:ascii="Arial" w:eastAsia="Times New Roman" w:hAnsi="Arial" w:cs="Arial"/>
          <w:color w:val="000000"/>
          <w:sz w:val="17"/>
          <w:szCs w:val="17"/>
          <w:lang w:eastAsia="ru-RU"/>
        </w:rPr>
      </w:pPr>
      <w:r w:rsidRPr="00C524AD">
        <w:rPr>
          <w:rFonts w:ascii="Arial" w:eastAsia="Times New Roman" w:hAnsi="Arial" w:cs="Arial"/>
          <w:color w:val="000000"/>
          <w:sz w:val="17"/>
          <w:szCs w:val="17"/>
          <w:lang w:eastAsia="ru-RU"/>
        </w:rPr>
        <w:t xml:space="preserve">Судья </w:t>
      </w:r>
      <w:proofErr w:type="spellStart"/>
      <w:r w:rsidRPr="00C524AD">
        <w:rPr>
          <w:rFonts w:ascii="Arial" w:eastAsia="Times New Roman" w:hAnsi="Arial" w:cs="Arial"/>
          <w:color w:val="000000"/>
          <w:sz w:val="17"/>
          <w:szCs w:val="17"/>
          <w:lang w:eastAsia="ru-RU"/>
        </w:rPr>
        <w:t>Калинцева</w:t>
      </w:r>
      <w:proofErr w:type="spellEnd"/>
      <w:r w:rsidRPr="00C524AD">
        <w:rPr>
          <w:rFonts w:ascii="Arial" w:eastAsia="Times New Roman" w:hAnsi="Arial" w:cs="Arial"/>
          <w:color w:val="000000"/>
          <w:sz w:val="17"/>
          <w:szCs w:val="17"/>
          <w:lang w:eastAsia="ru-RU"/>
        </w:rPr>
        <w:t xml:space="preserve"> А.Х.</w:t>
      </w:r>
    </w:p>
    <w:p w:rsidR="00C524AD" w:rsidRDefault="00C524AD">
      <w:bookmarkStart w:id="0" w:name="_GoBack"/>
      <w:bookmarkEnd w:id="0"/>
    </w:p>
    <w:sectPr w:rsidR="00C52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7E"/>
    <w:rsid w:val="002B3F7E"/>
    <w:rsid w:val="00C524AD"/>
    <w:rsid w:val="00EA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D4125-E7C0-4387-B304-CC51CCB9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8204832">
      <w:bodyDiv w:val="1"/>
      <w:marLeft w:val="0"/>
      <w:marRight w:val="0"/>
      <w:marTop w:val="0"/>
      <w:marBottom w:val="0"/>
      <w:divBdr>
        <w:top w:val="none" w:sz="0" w:space="0" w:color="auto"/>
        <w:left w:val="none" w:sz="0" w:space="0" w:color="auto"/>
        <w:bottom w:val="none" w:sz="0" w:space="0" w:color="auto"/>
        <w:right w:val="none" w:sz="0" w:space="0" w:color="auto"/>
      </w:divBdr>
      <w:divsChild>
        <w:div w:id="1260065936">
          <w:marLeft w:val="0"/>
          <w:marRight w:val="0"/>
          <w:marTop w:val="0"/>
          <w:marBottom w:val="0"/>
          <w:divBdr>
            <w:top w:val="single" w:sz="6" w:space="0" w:color="818181"/>
            <w:left w:val="single" w:sz="6" w:space="0" w:color="818181"/>
            <w:bottom w:val="single" w:sz="6" w:space="0" w:color="818181"/>
            <w:right w:val="single" w:sz="6" w:space="0" w:color="818181"/>
          </w:divBdr>
          <w:divsChild>
            <w:div w:id="168921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6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olodarsky.ast.sudrf.ru/modules.php?name=sud_delo&amp;srv_num=1&amp;name_op=doc&amp;number=1656138&amp;delo_id=1540005&amp;new=0&amp;text_number=2&amp;case_id=1533147" TargetMode="External"/><Relationship Id="rId4" Type="http://schemas.openxmlformats.org/officeDocument/2006/relationships/hyperlink" Target="http://volodarsky.ast.sudrf.ru/modules.php?name=sud_delo&amp;srv_num=1&amp;name_op=doc&amp;number=1656138&amp;delo_id=1540005&amp;new=0&amp;text_number=1&amp;case_id=1533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2131</Words>
  <Characters>12149</Characters>
  <Application>Microsoft Office Word</Application>
  <DocSecurity>0</DocSecurity>
  <Lines>101</Lines>
  <Paragraphs>28</Paragraphs>
  <ScaleCrop>false</ScaleCrop>
  <Company/>
  <LinksUpToDate>false</LinksUpToDate>
  <CharactersWithSpaces>14252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2015-08-19T07:10:00Z</dcterms:created>
  <dcterms:modified xsi:type="dcterms:W3CDTF">2015-08-19T07:11:00Z</dcterms:modified>
</cp:coreProperties>
</file>